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09" w:rsidRDefault="00BA1C09" w:rsidP="00464A9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17778" w:rsidRDefault="009D1141" w:rsidP="00817778">
      <w:pPr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32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30CDF422" wp14:editId="681B9776">
            <wp:simplePos x="0" y="0"/>
            <wp:positionH relativeFrom="column">
              <wp:posOffset>-864870</wp:posOffset>
            </wp:positionH>
            <wp:positionV relativeFrom="paragraph">
              <wp:posOffset>23495</wp:posOffset>
            </wp:positionV>
            <wp:extent cx="7087870" cy="886396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870" cy="886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2FC" w:rsidRDefault="00BE72FC" w:rsidP="00817778">
      <w:pPr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72FC" w:rsidRDefault="00BE72FC" w:rsidP="00817778">
      <w:pPr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461B0" w:rsidRDefault="00C461B0" w:rsidP="00BE72FC">
      <w:pPr>
        <w:tabs>
          <w:tab w:val="left" w:pos="2403"/>
        </w:tabs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461B0" w:rsidRPr="00AE77BA" w:rsidRDefault="00C461B0" w:rsidP="00817778">
      <w:pPr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BE72FC" w:rsidRPr="00BE72FC" w:rsidRDefault="00BE72FC" w:rsidP="00BE72F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48"/>
          <w:szCs w:val="28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i/>
          <w:color w:val="244061" w:themeColor="accent1" w:themeShade="80"/>
          <w:sz w:val="48"/>
          <w:szCs w:val="28"/>
          <w:lang w:eastAsia="ru-RU"/>
        </w:rPr>
        <w:t xml:space="preserve">Сюжетно-ролевая игра «Театр» </w:t>
      </w:r>
    </w:p>
    <w:p w:rsidR="00BE72FC" w:rsidRPr="00BE72FC" w:rsidRDefault="00BE72FC" w:rsidP="00BE72F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40"/>
          <w:szCs w:val="28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i/>
          <w:color w:val="244061" w:themeColor="accent1" w:themeShade="80"/>
          <w:sz w:val="40"/>
          <w:szCs w:val="28"/>
          <w:lang w:eastAsia="ru-RU"/>
        </w:rPr>
        <w:t xml:space="preserve">    в старшей  логопедической группе</w:t>
      </w:r>
    </w:p>
    <w:p w:rsidR="00BE72FC" w:rsidRDefault="00BE72FC" w:rsidP="00BE72F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40"/>
          <w:szCs w:val="28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i/>
          <w:color w:val="244061" w:themeColor="accent1" w:themeShade="80"/>
          <w:sz w:val="40"/>
          <w:szCs w:val="28"/>
          <w:lang w:eastAsia="ru-RU"/>
        </w:rPr>
        <w:t xml:space="preserve">                         «КРЕПЫШИ»</w:t>
      </w:r>
    </w:p>
    <w:p w:rsidR="00BE72FC" w:rsidRPr="00BE72FC" w:rsidRDefault="00BE72FC" w:rsidP="00BE72F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366CFD62" wp14:editId="0E416A20">
            <wp:extent cx="4018700" cy="301788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15" cy="302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72FC" w:rsidRPr="00C461B0" w:rsidRDefault="00BE72FC" w:rsidP="00BE72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6"/>
          <w:szCs w:val="28"/>
          <w:lang w:eastAsia="ru-RU"/>
        </w:rPr>
      </w:pPr>
      <w:r w:rsidRPr="00C461B0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</w:p>
    <w:p w:rsidR="00BE72FC" w:rsidRPr="00BE72FC" w:rsidRDefault="00BE72FC" w:rsidP="00BE72FC">
      <w:pPr>
        <w:spacing w:after="0" w:line="240" w:lineRule="auto"/>
        <w:jc w:val="center"/>
        <w:rPr>
          <w:rFonts w:ascii="Times New Roman" w:eastAsia="Calibri" w:hAnsi="Times New Roman" w:cs="Times New Roman"/>
          <w:color w:val="403152" w:themeColor="accent4" w:themeShade="80"/>
          <w:sz w:val="28"/>
          <w:szCs w:val="32"/>
        </w:rPr>
      </w:pPr>
      <w:r w:rsidRPr="00BE72FC">
        <w:rPr>
          <w:rFonts w:ascii="Times New Roman" w:eastAsia="Calibri" w:hAnsi="Times New Roman" w:cs="Times New Roman"/>
          <w:color w:val="403152" w:themeColor="accent4" w:themeShade="80"/>
          <w:sz w:val="28"/>
          <w:szCs w:val="32"/>
        </w:rPr>
        <w:t xml:space="preserve">                                                 </w:t>
      </w:r>
      <w:r w:rsidR="009D1141">
        <w:rPr>
          <w:rFonts w:ascii="Times New Roman" w:eastAsia="Calibri" w:hAnsi="Times New Roman" w:cs="Times New Roman"/>
          <w:color w:val="403152" w:themeColor="accent4" w:themeShade="80"/>
          <w:sz w:val="28"/>
          <w:szCs w:val="32"/>
        </w:rPr>
        <w:t xml:space="preserve">                    </w:t>
      </w:r>
      <w:bookmarkStart w:id="0" w:name="_GoBack"/>
      <w:bookmarkEnd w:id="0"/>
    </w:p>
    <w:p w:rsidR="00BE72FC" w:rsidRPr="00BE72FC" w:rsidRDefault="00BE72FC" w:rsidP="00BE72FC">
      <w:pPr>
        <w:spacing w:after="0" w:line="240" w:lineRule="auto"/>
        <w:jc w:val="center"/>
        <w:rPr>
          <w:rFonts w:ascii="Times New Roman" w:eastAsia="Calibri" w:hAnsi="Times New Roman" w:cs="Times New Roman"/>
          <w:color w:val="403152" w:themeColor="accent4" w:themeShade="80"/>
          <w:sz w:val="32"/>
          <w:szCs w:val="36"/>
        </w:rPr>
      </w:pPr>
      <w:r w:rsidRPr="00BE72FC">
        <w:rPr>
          <w:rFonts w:ascii="Times New Roman" w:eastAsia="Calibri" w:hAnsi="Times New Roman" w:cs="Times New Roman"/>
          <w:color w:val="403152" w:themeColor="accent4" w:themeShade="80"/>
          <w:sz w:val="28"/>
          <w:szCs w:val="32"/>
        </w:rPr>
        <w:t xml:space="preserve">                      </w:t>
      </w:r>
      <w:r w:rsidR="00305133">
        <w:rPr>
          <w:rFonts w:ascii="Times New Roman" w:eastAsia="Calibri" w:hAnsi="Times New Roman" w:cs="Times New Roman"/>
          <w:color w:val="403152" w:themeColor="accent4" w:themeShade="80"/>
          <w:sz w:val="28"/>
          <w:szCs w:val="32"/>
        </w:rPr>
        <w:t xml:space="preserve">           </w:t>
      </w:r>
      <w:r w:rsidR="009D1141">
        <w:rPr>
          <w:rFonts w:ascii="Times New Roman" w:eastAsia="Calibri" w:hAnsi="Times New Roman" w:cs="Times New Roman"/>
          <w:color w:val="403152" w:themeColor="accent4" w:themeShade="80"/>
          <w:sz w:val="28"/>
          <w:szCs w:val="32"/>
        </w:rPr>
        <w:t xml:space="preserve">                              </w:t>
      </w:r>
    </w:p>
    <w:p w:rsidR="00BE72FC" w:rsidRPr="00BE72FC" w:rsidRDefault="00BE72FC" w:rsidP="00BE72FC">
      <w:pPr>
        <w:spacing w:after="0" w:line="240" w:lineRule="auto"/>
        <w:rPr>
          <w:rFonts w:ascii="Times New Roman" w:eastAsia="Calibri" w:hAnsi="Times New Roman" w:cs="Times New Roman"/>
          <w:color w:val="403152" w:themeColor="accent4" w:themeShade="80"/>
          <w:sz w:val="32"/>
          <w:szCs w:val="36"/>
        </w:rPr>
      </w:pPr>
    </w:p>
    <w:p w:rsidR="00BE72FC" w:rsidRPr="00BE72FC" w:rsidRDefault="00BE72FC" w:rsidP="00BE72FC">
      <w:pPr>
        <w:spacing w:after="0" w:line="240" w:lineRule="auto"/>
        <w:jc w:val="center"/>
        <w:rPr>
          <w:rFonts w:ascii="Times New Roman" w:eastAsia="Calibri" w:hAnsi="Times New Roman" w:cs="Times New Roman"/>
          <w:color w:val="403152" w:themeColor="accent4" w:themeShade="80"/>
          <w:sz w:val="28"/>
          <w:szCs w:val="32"/>
        </w:rPr>
      </w:pPr>
      <w:r w:rsidRPr="00BE72FC">
        <w:rPr>
          <w:rFonts w:ascii="Times New Roman" w:eastAsia="Calibri" w:hAnsi="Times New Roman" w:cs="Times New Roman"/>
          <w:color w:val="403152" w:themeColor="accent4" w:themeShade="80"/>
          <w:sz w:val="28"/>
          <w:szCs w:val="32"/>
        </w:rPr>
        <w:t>г. Кемерово</w:t>
      </w:r>
    </w:p>
    <w:p w:rsidR="00BE72FC" w:rsidRPr="00BE72FC" w:rsidRDefault="00BE72FC" w:rsidP="00BE72FC">
      <w:pPr>
        <w:spacing w:after="0" w:line="240" w:lineRule="auto"/>
        <w:jc w:val="center"/>
        <w:rPr>
          <w:rFonts w:ascii="Times New Roman" w:eastAsia="Calibri" w:hAnsi="Times New Roman" w:cs="Times New Roman"/>
          <w:color w:val="403152" w:themeColor="accent4" w:themeShade="80"/>
          <w:sz w:val="28"/>
          <w:szCs w:val="32"/>
        </w:rPr>
      </w:pPr>
      <w:r w:rsidRPr="00BE72FC">
        <w:rPr>
          <w:rFonts w:ascii="Times New Roman" w:eastAsia="Calibri" w:hAnsi="Times New Roman" w:cs="Times New Roman"/>
          <w:color w:val="403152" w:themeColor="accent4" w:themeShade="80"/>
          <w:sz w:val="28"/>
          <w:szCs w:val="32"/>
        </w:rPr>
        <w:t>2018 г.</w:t>
      </w:r>
    </w:p>
    <w:p w:rsidR="00BE72FC" w:rsidRPr="00BE72FC" w:rsidRDefault="00BE72FC" w:rsidP="00BE72FC">
      <w:pPr>
        <w:spacing w:after="0" w:line="240" w:lineRule="auto"/>
        <w:jc w:val="center"/>
        <w:rPr>
          <w:rFonts w:ascii="Times New Roman" w:eastAsia="Calibri" w:hAnsi="Times New Roman" w:cs="Times New Roman"/>
          <w:color w:val="403152" w:themeColor="accent4" w:themeShade="80"/>
          <w:sz w:val="28"/>
          <w:szCs w:val="32"/>
        </w:rPr>
      </w:pPr>
    </w:p>
    <w:p w:rsidR="00BE72FC" w:rsidRDefault="00BE72FC" w:rsidP="00BE7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BE72FC" w:rsidRDefault="00BE72FC" w:rsidP="00BE7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817778" w:rsidRDefault="00817778" w:rsidP="00817778">
      <w:pPr>
        <w:rPr>
          <w:rFonts w:ascii="Times New Roman" w:eastAsia="Calibri" w:hAnsi="Times New Roman" w:cs="Times New Roman"/>
          <w:sz w:val="32"/>
          <w:szCs w:val="32"/>
        </w:rPr>
      </w:pPr>
    </w:p>
    <w:p w:rsidR="00817778" w:rsidRPr="00AE77BA" w:rsidRDefault="00817778" w:rsidP="00817778">
      <w:pPr>
        <w:rPr>
          <w:rFonts w:ascii="Times New Roman" w:eastAsia="Calibri" w:hAnsi="Times New Roman" w:cs="Times New Roman"/>
          <w:sz w:val="32"/>
          <w:szCs w:val="32"/>
        </w:rPr>
      </w:pPr>
    </w:p>
    <w:p w:rsidR="00A50758" w:rsidRPr="00BE72FC" w:rsidRDefault="00817778" w:rsidP="00BE72FC">
      <w:pPr>
        <w:rPr>
          <w:rFonts w:ascii="Times New Roman" w:eastAsia="Calibri" w:hAnsi="Times New Roman" w:cs="Times New Roman"/>
          <w:sz w:val="36"/>
          <w:szCs w:val="36"/>
        </w:rPr>
      </w:pPr>
      <w:r w:rsidRPr="00AE77BA">
        <w:rPr>
          <w:rFonts w:ascii="Times New Roman" w:eastAsia="Calibri" w:hAnsi="Times New Roman" w:cs="Times New Roman"/>
          <w:sz w:val="36"/>
          <w:szCs w:val="36"/>
        </w:rPr>
        <w:t xml:space="preserve">                         </w:t>
      </w:r>
      <w:r w:rsidR="00BE72FC">
        <w:rPr>
          <w:rFonts w:ascii="Times New Roman" w:eastAsia="Calibri" w:hAnsi="Times New Roman" w:cs="Times New Roman"/>
          <w:sz w:val="36"/>
          <w:szCs w:val="36"/>
        </w:rPr>
        <w:t xml:space="preserve">                              </w:t>
      </w:r>
    </w:p>
    <w:p w:rsidR="00C461B0" w:rsidRPr="00817778" w:rsidRDefault="00C461B0" w:rsidP="008177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EB5449" w:rsidRPr="00EB5449" w:rsidRDefault="00EB5449" w:rsidP="00EB544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Сюжетно-ролевая игра «Театр» в старшей группе</w:t>
      </w:r>
    </w:p>
    <w:p w:rsidR="00EB5449" w:rsidRDefault="00EB5449" w:rsidP="00EB54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758" w:rsidRPr="00EB5449" w:rsidRDefault="00A50758" w:rsidP="00EB54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5449" w:rsidRPr="00EB5449" w:rsidRDefault="00EB5449" w:rsidP="00B40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54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="00B402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Задачи</w:t>
      </w:r>
      <w:r w:rsidRPr="00EB54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EB5449" w:rsidRPr="00EB5449" w:rsidRDefault="00B4029D" w:rsidP="00B402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EB5449" w:rsidRPr="00EB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1)расширить представления детей о </w:t>
      </w:r>
      <w:r w:rsidR="00EB5449" w:rsidRPr="0048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профессиях людей, работающих в театре: </w:t>
      </w:r>
      <w:r w:rsidR="00DF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режиссер, </w:t>
      </w:r>
      <w:r w:rsidR="00EB5449" w:rsidRPr="00486C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актер, гример, костюмер, кассир, буфетчица, контролер</w:t>
      </w:r>
      <w:r w:rsidR="00EB5449" w:rsidRPr="00EB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закрепить правила </w:t>
      </w:r>
      <w:r w:rsidR="00EB5449" w:rsidRPr="00486C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театре</w:t>
      </w:r>
      <w:r w:rsidR="00EB5449" w:rsidRPr="00EB54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EB5449" w:rsidRPr="00EB5449" w:rsidRDefault="00EB5449" w:rsidP="00B4029D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449">
        <w:rPr>
          <w:rFonts w:ascii="Times New Roman" w:eastAsia="Times New Roman" w:hAnsi="Times New Roman" w:cs="Times New Roman"/>
          <w:sz w:val="24"/>
          <w:szCs w:val="24"/>
          <w:lang w:eastAsia="ru-RU"/>
        </w:rPr>
        <w:t>2)формировать игровую деятельность:</w:t>
      </w:r>
    </w:p>
    <w:p w:rsidR="00EB5449" w:rsidRPr="00EB5449" w:rsidRDefault="00B4029D" w:rsidP="00B40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B5449" w:rsidRPr="00EB54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развивать сюжет,</w:t>
      </w:r>
    </w:p>
    <w:p w:rsidR="00EB5449" w:rsidRPr="00EB5449" w:rsidRDefault="00B4029D" w:rsidP="00B40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B5449" w:rsidRPr="00EB544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умение</w:t>
      </w:r>
      <w:r w:rsidR="00EB5449" w:rsidRPr="00EB54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B5449" w:rsidRPr="00EB5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по ходу игры,</w:t>
      </w:r>
      <w:r w:rsidR="00EB5449" w:rsidRPr="00EB54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B5449" w:rsidRPr="00EB54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замысел,</w:t>
      </w:r>
      <w:r w:rsidR="00EB5449" w:rsidRPr="00EB54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B5449" w:rsidRPr="00EB5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роли, планировать, подбирать атрибуты, оборудовать место игры;</w:t>
      </w:r>
    </w:p>
    <w:p w:rsidR="00EB5449" w:rsidRPr="00EB5449" w:rsidRDefault="00B4029D" w:rsidP="00B4029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</w:t>
      </w:r>
      <w:r w:rsidR="00EB5449" w:rsidRPr="00EB54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3)формировать умение устанавливать взаимоотношения в игре; воспитывать культуру поведения в </w:t>
      </w:r>
      <w:r w:rsidR="00EB5449" w:rsidRPr="00486CE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театре</w:t>
      </w:r>
      <w:r w:rsidR="00EB5449" w:rsidRPr="00EB544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EB5449" w:rsidRPr="00EB5449" w:rsidRDefault="00EB5449" w:rsidP="00B40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54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B5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B54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Подготовка к игре:</w:t>
      </w:r>
    </w:p>
    <w:p w:rsidR="005F6260" w:rsidRPr="00486CE3" w:rsidRDefault="005F6260" w:rsidP="00486CE3">
      <w:pPr>
        <w:pStyle w:val="a3"/>
        <w:numPr>
          <w:ilvl w:val="0"/>
          <w:numId w:val="3"/>
        </w:numPr>
        <w:spacing w:after="0" w:line="240" w:lineRule="auto"/>
        <w:ind w:hanging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приемы, направленные на обогащение впечатлений:</w:t>
      </w:r>
    </w:p>
    <w:p w:rsidR="005F6260" w:rsidRPr="00486CE3" w:rsidRDefault="00DF0E3D" w:rsidP="00486CE3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о мире театра;</w:t>
      </w:r>
      <w:r w:rsidR="005F6260" w:rsidRPr="00486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260" w:rsidRPr="00486CE3" w:rsidRDefault="005F6260" w:rsidP="00486CE3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CE3">
        <w:rPr>
          <w:rFonts w:ascii="Times New Roman" w:hAnsi="Times New Roman" w:cs="Times New Roman"/>
          <w:sz w:val="24"/>
          <w:szCs w:val="24"/>
        </w:rPr>
        <w:t>чтение сказки, просмотр кукольного театра  «Репка»;</w:t>
      </w:r>
    </w:p>
    <w:p w:rsidR="005F6260" w:rsidRPr="00486CE3" w:rsidRDefault="005F6260" w:rsidP="00486CE3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CE3">
        <w:rPr>
          <w:rFonts w:ascii="Times New Roman" w:hAnsi="Times New Roman" w:cs="Times New Roman"/>
          <w:sz w:val="24"/>
          <w:szCs w:val="24"/>
        </w:rPr>
        <w:t>совместное и</w:t>
      </w:r>
      <w:r w:rsidR="00DF0E3D">
        <w:rPr>
          <w:rFonts w:ascii="Times New Roman" w:hAnsi="Times New Roman" w:cs="Times New Roman"/>
          <w:sz w:val="24"/>
          <w:szCs w:val="24"/>
        </w:rPr>
        <w:t>зготовление атрибутов для игры, афиши к «представлению»;</w:t>
      </w:r>
    </w:p>
    <w:p w:rsidR="005F6260" w:rsidRPr="00486CE3" w:rsidRDefault="005F6260" w:rsidP="00486CE3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CE3">
        <w:rPr>
          <w:rFonts w:ascii="Times New Roman" w:hAnsi="Times New Roman" w:cs="Times New Roman"/>
          <w:sz w:val="24"/>
          <w:szCs w:val="24"/>
        </w:rPr>
        <w:t xml:space="preserve">игры </w:t>
      </w:r>
      <w:r w:rsidR="00DF0E3D">
        <w:rPr>
          <w:rFonts w:ascii="Times New Roman" w:hAnsi="Times New Roman" w:cs="Times New Roman"/>
          <w:sz w:val="24"/>
          <w:szCs w:val="24"/>
        </w:rPr>
        <w:t>–</w:t>
      </w:r>
      <w:r w:rsidRPr="00486CE3">
        <w:rPr>
          <w:rFonts w:ascii="Times New Roman" w:hAnsi="Times New Roman" w:cs="Times New Roman"/>
          <w:sz w:val="24"/>
          <w:szCs w:val="24"/>
        </w:rPr>
        <w:t xml:space="preserve"> </w:t>
      </w:r>
      <w:r w:rsidR="00DF0E3D">
        <w:rPr>
          <w:rFonts w:ascii="Times New Roman" w:hAnsi="Times New Roman" w:cs="Times New Roman"/>
          <w:sz w:val="24"/>
          <w:szCs w:val="24"/>
        </w:rPr>
        <w:t>импровизации;</w:t>
      </w:r>
    </w:p>
    <w:p w:rsidR="005F6260" w:rsidRPr="00486CE3" w:rsidRDefault="005F6260" w:rsidP="00486CE3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CE3">
        <w:rPr>
          <w:rFonts w:ascii="Times New Roman" w:hAnsi="Times New Roman" w:cs="Times New Roman"/>
          <w:sz w:val="24"/>
          <w:szCs w:val="24"/>
        </w:rPr>
        <w:t>расс</w:t>
      </w:r>
      <w:r w:rsidR="00DF0E3D">
        <w:rPr>
          <w:rFonts w:ascii="Times New Roman" w:hAnsi="Times New Roman" w:cs="Times New Roman"/>
          <w:sz w:val="24"/>
          <w:szCs w:val="24"/>
        </w:rPr>
        <w:t>матривание иллюстраций «Театр»;</w:t>
      </w:r>
    </w:p>
    <w:p w:rsidR="005F6260" w:rsidRPr="00486CE3" w:rsidRDefault="005F6260" w:rsidP="00486CE3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CE3">
        <w:rPr>
          <w:rFonts w:ascii="Times New Roman" w:hAnsi="Times New Roman" w:cs="Times New Roman"/>
          <w:sz w:val="24"/>
          <w:szCs w:val="24"/>
        </w:rPr>
        <w:t>наблюдение за играми старших детей; рассказы детей об играх;</w:t>
      </w:r>
    </w:p>
    <w:p w:rsidR="00486CE3" w:rsidRDefault="005F6260" w:rsidP="00486CE3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CE3">
        <w:rPr>
          <w:rFonts w:ascii="Times New Roman" w:hAnsi="Times New Roman" w:cs="Times New Roman"/>
          <w:sz w:val="24"/>
          <w:szCs w:val="24"/>
        </w:rPr>
        <w:t>постройка автобуса из модулей.</w:t>
      </w:r>
    </w:p>
    <w:p w:rsidR="005F6260" w:rsidRPr="00486CE3" w:rsidRDefault="005F6260" w:rsidP="00486CE3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486CE3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составление таблицы «Перспективный</w:t>
      </w:r>
      <w:r w:rsidR="00DF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подготовки к игре «Театр»;</w:t>
      </w:r>
    </w:p>
    <w:p w:rsidR="005F6260" w:rsidRPr="005F6260" w:rsidRDefault="00486CE3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029D">
        <w:rPr>
          <w:rFonts w:ascii="Times New Roman" w:eastAsia="Times New Roman" w:hAnsi="Times New Roman" w:cs="Times New Roman"/>
          <w:sz w:val="24"/>
          <w:szCs w:val="24"/>
          <w:lang w:eastAsia="ru-RU"/>
        </w:rPr>
        <w:t>3)оборудование места игры</w:t>
      </w:r>
      <w:proofErr w:type="gramStart"/>
      <w:r w:rsidR="00B4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260" w:rsidRPr="005F62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F6260" w:rsidRPr="005F6260" w:rsidRDefault="005F6260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449" w:rsidRPr="00486CE3" w:rsidRDefault="00EB5449" w:rsidP="00B40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54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B54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Ход игры.</w:t>
      </w:r>
    </w:p>
    <w:p w:rsidR="005F6260" w:rsidRPr="00486CE3" w:rsidRDefault="005F6260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62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Приемы создания интереса к игре.</w:t>
      </w:r>
    </w:p>
    <w:p w:rsidR="005F6260" w:rsidRPr="005F6260" w:rsidRDefault="005F6260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F6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</w:t>
      </w:r>
      <w:r w:rsidRPr="00486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костюмы героев сказки «Репка»: </w:t>
      </w:r>
      <w:r w:rsidR="00EE3DDA" w:rsidRPr="00486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деда, бабки, репки, внучки, Жучки, кошки, мышки.</w:t>
      </w:r>
      <w:proofErr w:type="gramEnd"/>
    </w:p>
    <w:p w:rsidR="005F6260" w:rsidRPr="005F6260" w:rsidRDefault="00DF0E3D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Поговорить о разных ролях в театре. Предложить побывать настоящими артистами, отправившись в «театр».</w:t>
      </w:r>
    </w:p>
    <w:p w:rsidR="005F6260" w:rsidRPr="005F6260" w:rsidRDefault="005F6260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Соорудить с детьми  «автобус» - стулья, «колеса»; расставить </w:t>
      </w:r>
      <w:r w:rsidR="00EE3DDA" w:rsidRPr="00486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стулья для зрителей. </w:t>
      </w:r>
      <w:proofErr w:type="gramStart"/>
      <w:r w:rsidRPr="005F6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Посоветовать, где лучше разложить атрибуты к игре</w:t>
      </w:r>
      <w:r w:rsidR="00EE3DDA" w:rsidRPr="00486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в «буфете» («угощение»), в «гримерной» (</w:t>
      </w:r>
      <w:r w:rsidR="00EE3DDA" w:rsidRPr="00486CE3">
        <w:rPr>
          <w:rFonts w:ascii="Times New Roman" w:hAnsi="Times New Roman" w:cs="Times New Roman"/>
          <w:sz w:val="24"/>
          <w:szCs w:val="24"/>
          <w:shd w:val="clear" w:color="auto" w:fill="FFFFFF"/>
        </w:rPr>
        <w:t>наб</w:t>
      </w:r>
      <w:r w:rsidR="00DF0E3D">
        <w:rPr>
          <w:rFonts w:ascii="Times New Roman" w:hAnsi="Times New Roman" w:cs="Times New Roman"/>
          <w:sz w:val="24"/>
          <w:szCs w:val="24"/>
          <w:shd w:val="clear" w:color="auto" w:fill="FFFFFF"/>
        </w:rPr>
        <w:t>оры игрушечной косметики</w:t>
      </w:r>
      <w:r w:rsidR="00EE3DDA" w:rsidRPr="00486CE3">
        <w:rPr>
          <w:rFonts w:ascii="Times New Roman" w:hAnsi="Times New Roman" w:cs="Times New Roman"/>
          <w:sz w:val="24"/>
          <w:szCs w:val="24"/>
          <w:shd w:val="clear" w:color="auto" w:fill="FFFFFF"/>
        </w:rPr>
        <w:t>), в «костюмерной» (сценическая одежда, различные головные уборы</w:t>
      </w:r>
      <w:r w:rsidR="00DF0E3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E3DDA" w:rsidRPr="00486C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EE3DDA" w:rsidRPr="00486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F6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Напомнить, как должны вести себя пассажиры при поса</w:t>
      </w:r>
      <w:r w:rsidR="00DF0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дке в автобус, в театре</w:t>
      </w:r>
      <w:r w:rsidRPr="005F6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оплачивать </w:t>
      </w:r>
      <w:r w:rsidR="00EE3DDA" w:rsidRPr="00486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билеты перед просмотром представления.</w:t>
      </w:r>
    </w:p>
    <w:p w:rsidR="005F6260" w:rsidRPr="00EB5449" w:rsidRDefault="005F6260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E3DDA" w:rsidRPr="00486CE3" w:rsidRDefault="00EE3DDA" w:rsidP="00486CE3">
      <w:pPr>
        <w:spacing w:after="0" w:line="240" w:lineRule="auto"/>
        <w:ind w:left="696" w:firstLine="1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6C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Сговор на игру: </w:t>
      </w:r>
    </w:p>
    <w:p w:rsidR="00EE3DDA" w:rsidRPr="00EE3DDA" w:rsidRDefault="00EE3DDA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EE3D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с детьми</w:t>
      </w:r>
      <w:r w:rsidRPr="00EE3D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E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план-сюжет (Шофер </w:t>
      </w:r>
      <w:r w:rsidR="00C84A55" w:rsidRPr="00486CE3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ждет пассажиров</w:t>
      </w:r>
      <w:r w:rsidRPr="00EE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которых нужно отвезти в </w:t>
      </w:r>
      <w:r w:rsidR="00C84A55" w:rsidRPr="00486C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</w:t>
      </w:r>
      <w:r w:rsidRPr="00EE3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84A55" w:rsidRPr="0048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театре сдают одежду в гардероб, зрители проходят в зрительный зал или в буфет, актер</w:t>
      </w:r>
      <w:r w:rsidR="00B4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– в костюмерную, </w:t>
      </w:r>
      <w:proofErr w:type="gramStart"/>
      <w:r w:rsidR="00B402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4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гримерную.</w:t>
      </w:r>
      <w:r w:rsidR="00C84A55" w:rsidRPr="0048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Показывают сказку. </w:t>
      </w:r>
      <w:proofErr w:type="gramStart"/>
      <w:r w:rsidR="00C84A55" w:rsidRPr="00486CE3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Зрители даря</w:t>
      </w:r>
      <w:r w:rsidR="00B4029D">
        <w:rPr>
          <w:rFonts w:ascii="Times New Roman" w:eastAsia="Times New Roman" w:hAnsi="Times New Roman" w:cs="Times New Roman"/>
          <w:sz w:val="24"/>
          <w:szCs w:val="24"/>
          <w:lang w:eastAsia="ru-RU"/>
        </w:rPr>
        <w:t>т цветы актерам</w:t>
      </w:r>
      <w:r w:rsidR="00C84A55" w:rsidRPr="00486C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3D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84A55" w:rsidRPr="0048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E3DDA" w:rsidRPr="00EE3DDA" w:rsidRDefault="00EE3DDA" w:rsidP="00486CE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D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Распределить с детьми роли</w:t>
      </w:r>
      <w:r w:rsidR="00D4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считалкой или по желанию</w:t>
      </w:r>
      <w:r w:rsidRPr="00EE3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449" w:rsidRPr="00EB5449" w:rsidRDefault="00EB5449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A55" w:rsidRPr="00C84A55" w:rsidRDefault="00C84A55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4A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Приемы обучения игровым действиям.</w:t>
      </w:r>
    </w:p>
    <w:p w:rsidR="00C84A55" w:rsidRPr="00C84A55" w:rsidRDefault="00C84A55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детям пример того, </w:t>
      </w:r>
      <w:r w:rsidRPr="00486C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костюмер подбирает костюмы, гример накладыва</w:t>
      </w:r>
      <w:r w:rsidR="006E17F4" w:rsidRPr="00486C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6CE3">
        <w:rPr>
          <w:rFonts w:ascii="Times New Roman" w:eastAsia="Times New Roman" w:hAnsi="Times New Roman" w:cs="Times New Roman"/>
          <w:sz w:val="24"/>
          <w:szCs w:val="24"/>
          <w:lang w:eastAsia="ru-RU"/>
        </w:rPr>
        <w:t>т грим</w:t>
      </w:r>
      <w:r w:rsidR="006E17F4" w:rsidRPr="0048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буфетчица разносит мороженое во время антракта. </w:t>
      </w:r>
    </w:p>
    <w:p w:rsidR="00486CE3" w:rsidRDefault="00C84A55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участвует в игре детей  при введении новых ролей: </w:t>
      </w:r>
      <w:r w:rsidR="006E17F4" w:rsidRPr="0048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гардеробщица</w:t>
      </w:r>
      <w:r w:rsidR="00D47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7F4" w:rsidRPr="006E17F4" w:rsidRDefault="006E17F4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4) Приемы поддержания и развития игры.</w:t>
      </w:r>
    </w:p>
    <w:p w:rsidR="006E17F4" w:rsidRPr="006E17F4" w:rsidRDefault="006E17F4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Если игра прекращается, то воспитатель включается в игру в роли </w:t>
      </w:r>
      <w:r w:rsidRPr="00486C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фотокорреспондента</w:t>
      </w:r>
      <w:r w:rsidRPr="006E17F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Pr="00486CE3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опоздал на представление или ему нужно взять интервью у какого-либо актера</w:t>
      </w:r>
      <w:r w:rsidRPr="006E17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CE3" w:rsidRDefault="006E17F4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Предложить ребятам использовать предметы-заместители: кубик – «сотовый телефон</w:t>
      </w:r>
      <w:r w:rsidR="008D199F" w:rsidRPr="00486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E1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D199F" w:rsidRPr="00486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скалка – «микрофон»</w:t>
      </w:r>
      <w:r w:rsidRPr="006E1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картонная коробка </w:t>
      </w:r>
      <w:r w:rsidR="008D199F" w:rsidRPr="00486C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чая – «фотоаппарат»,</w:t>
      </w:r>
      <w:r w:rsidRPr="006E1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побуждать детей к самостоятельному поиску предметов-заместителей и способов реализации игровой цели. </w:t>
      </w:r>
    </w:p>
    <w:p w:rsidR="008D199F" w:rsidRPr="008D199F" w:rsidRDefault="008D199F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9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Приемы формирования взаимоотношений в игре.</w:t>
      </w:r>
    </w:p>
    <w:p w:rsidR="008D199F" w:rsidRDefault="008D199F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Напомнить о вежливых взаимоотношениях, внимании друг к другу. Помочь детям договориться и совместно действовать, если возникли трудности.</w:t>
      </w:r>
    </w:p>
    <w:p w:rsidR="00BE72FC" w:rsidRPr="00BE72FC" w:rsidRDefault="00BE72FC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Спектакль: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спектакля: 20 минут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Действующие лица: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Бабка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Внучка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Жучка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Кошка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Мышка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Рассказчик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Рассказчик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деревне Мухоморы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весне цветут заборы,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коль где лежит бревно,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избу вырастет оно.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на всё чудес хватает –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 себя копает,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зараз </w:t>
      </w:r>
      <w:proofErr w:type="gramStart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ведер</w:t>
      </w:r>
      <w:proofErr w:type="gramEnd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воду решето.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воруют мусор воры…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где те Мухоморы?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 карте-то искать,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клопа за хвост таскать.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 запросто так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найдется и пятак.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дома выходит Дед с лопатой и начинает копать огород.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беда-то, </w:t>
      </w:r>
      <w:proofErr w:type="gramStart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беда!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огороде лебеда!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Зря козу мы в прошлый год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пускали в огород!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Грядку вот сейчас вскопаю.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что сажать, не знаю.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окна выглядывает Внучка.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Внучка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Дедка</w:t>
      </w:r>
      <w:proofErr w:type="gramEnd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посади цветы!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 качает головой.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Вряд ли есть их станешь ты!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Внучка исчезает в окне, из него выглядывает Бабка.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Бабка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Посади-ка дед картошку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proofErr w:type="spellStart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морковочки</w:t>
      </w:r>
      <w:proofErr w:type="spellEnd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немножко!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Бабка прячется, из окна снова выглядывает Внучка.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Внучка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Дедка</w:t>
      </w:r>
      <w:proofErr w:type="gramEnd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Посади спаржу!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репу посажу!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 бросает в землю семечко возле плетня.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ее, родную, парим,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Тушим, сушим, жарим, варим!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Репу </w:t>
      </w:r>
      <w:proofErr w:type="gramStart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proofErr w:type="gramEnd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век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Всякий русский человек!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дома выходит Бабка с лейкой и начинает поливать репу. Репа очень медленно появляется из земли. Видна только ее ботва.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Бабка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Ярче, солнышко, свети!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Репа, до небес расти –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пять обхватов шириной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пять аршинов вышиной,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во весь наш огород!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Внучка выходит из дома.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Внучка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гляди, она растет!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Дед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Ладно, внучка, подождем.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польет ее дождем,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Ясным солнышком пригреет.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осени она созреет!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 уходит в дом. Внучка оглядывает репу со всех сторон.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Внучка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очень долго ждать,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полоть, да поливать.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вот видела во сне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 вашу на сосне,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у </w:t>
      </w:r>
      <w:proofErr w:type="gramStart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чудо-елки</w:t>
      </w:r>
      <w:proofErr w:type="gramEnd"/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Собирали зайцев волки.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тем, с кем я дружу,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елку покажу!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Бабка и Внучка уходят в дом. Репа продолжает расти.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Рассказчик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успели пообедать,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Репку дед решил проведать.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Репа появляется целиком. Из окна выглядывает дед.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Рассказчик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она с луны видна,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Китайская стена.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 выбегает из дома и осматривает репу.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</w:t>
      </w: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(озадаченно)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Урожайный нынче год,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земли все так и </w:t>
      </w:r>
      <w:proofErr w:type="gramStart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</w:t>
      </w:r>
      <w:proofErr w:type="gramEnd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стала, как гора,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Репку выдернуть пора.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 подходит к репке, хватается за ботву и пытается вытянуть. Репка не поддается.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 я стал</w:t>
      </w:r>
      <w:proofErr w:type="gramEnd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склоне лет,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тяну, а толку нет!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Одолел радикулит –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спина моя болит!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Бабка!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Бабка появляется в окне.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Бабка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Что еще случилось?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 мне, сделай милость.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Бабка </w:t>
      </w: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(со вздохом)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Жаль, в хозяйстве нет коня.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хватайся за меня!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Бабка выходит из дома, хватается за Деда. Они тянут репку, вместе раскачиваясь туда-сюда.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Бабка и Дед</w:t>
      </w: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(хором)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Тянем вместе, тянем дружно!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Репку вытянуть нам нужно!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за грядку не держись,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репка, покажись!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Репка не поддается. Дед и Бабка продолжают тянуть.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Бабка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животик надорвем!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не справиться вдвоем!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нам </w:t>
      </w:r>
      <w:proofErr w:type="gramStart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подмогу</w:t>
      </w:r>
      <w:proofErr w:type="gramEnd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звать!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Бабка и дед</w:t>
      </w: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(хором)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Внученька!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Внучка появляется в окне.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Внучка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Ну, что опять?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Внучка выходит из дома.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скорее к нам беги,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Бабке с </w:t>
      </w:r>
      <w:proofErr w:type="gramStart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дедкой</w:t>
      </w:r>
      <w:proofErr w:type="gramEnd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Внучка хватается за Бабку, и они вместе пытаются вытянуть репку.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Дед, Бабка и Внучка</w:t>
      </w: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(хором)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Тянем вместе, тянем дружно!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Репку вытянуть нам нужно!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за грядку не держись,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репка, покажись!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Репка не поддается.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Рассказчик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репа, как руками,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Ухватилась корешками –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ей в сырой земле,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 праздничном столе.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Дед, Бабка и Внучка</w:t>
      </w: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(хором)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Жучка!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Жучка выбегает из дома.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Жучка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Гав! Гав! Гав! Бегу!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сейчас вам помогу!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Жучка хватается за Внучку, и они все вместе пытаются вытянуть репку.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Дед, Бабка, Внучка и Жучка (хором)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Тянем вместе, тянем дружно!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Репку вытянуть нам нужно!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за грядку не держись,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репка, покажись!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Репка не поддается.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Бабка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Толку нет и вчетвером!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Может, проще топором?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Жучка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Дедка</w:t>
      </w:r>
      <w:proofErr w:type="gramEnd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погоди немножко,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Позовем мы лучше кошку.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Дедка</w:t>
      </w:r>
      <w:proofErr w:type="gramEnd"/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Бабка, Внучка и Жучка</w:t>
      </w: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(хором)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дома выбегает Кошка.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Кошка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Мяу! Я бегу!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сейчас вам помогу!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Кошка хватается за Жучку, и они все вместе пытаются вытянуть репку.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Дедка</w:t>
      </w:r>
      <w:proofErr w:type="gramEnd"/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Бабка, Внучка, Жучка и Кошка</w:t>
      </w: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(хором)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Тянем вместе, тянем дружно!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Репку вытянуть нам нужно!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за грядку не держись,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репка, покажись!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Репка не поддается.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Бабка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Впятером не совладать!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Внучка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кипятком обдать?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Жучка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говоришь ты, вроде.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Кошка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съедим здесь, в огороде!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</w:t>
      </w: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сердцах)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ни делай, все зазря!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Бабка</w:t>
      </w: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(мечтательно)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 найти богатыря?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дома выбегает Мышка.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Мышка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Пип</w:t>
      </w:r>
      <w:proofErr w:type="spellEnd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! Я к вам уже бегу.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горюйте, помогу!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Мышка хватается за Кошку, и они все вместе тянут репку.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</w:t>
      </w: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(хором)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Тянем вместе, тянем дружно!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Репку вытянуть нам нужно!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за грядку не держись,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репка, покажись!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Репка выдергивается. Все падают.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Рассказчик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все вместе налегли,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Вышла репа из земли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Чистым весом в сорок пуд!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пропал, знать, </w:t>
      </w:r>
      <w:proofErr w:type="spellStart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мышкин</w:t>
      </w:r>
      <w:proofErr w:type="spellEnd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герои берутся за руки и начинают водить вокруг репы хоровод.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</w:t>
      </w: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(хором)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Приходи, честной народ,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наш огород,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Чудо-репке</w:t>
      </w:r>
      <w:proofErr w:type="gramEnd"/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подивиться!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петь и веселиться!</w:t>
      </w: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FC" w:rsidRPr="00BE72FC" w:rsidRDefault="00BE72FC" w:rsidP="00BE7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2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Конец.</w:t>
      </w:r>
    </w:p>
    <w:p w:rsidR="008D199F" w:rsidRPr="00486CE3" w:rsidRDefault="00EB5449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199F" w:rsidRPr="00486CE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IV</w:t>
      </w:r>
      <w:r w:rsidR="008D199F" w:rsidRPr="00486C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Окончание игры</w:t>
      </w:r>
      <w:r w:rsidR="008D199F" w:rsidRPr="00486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8D199F" w:rsidRPr="008D199F" w:rsidRDefault="008D199F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D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Обсудить с детьми, как каждый </w:t>
      </w:r>
      <w:proofErr w:type="gramStart"/>
      <w:r w:rsidRPr="008D19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выполнял</w:t>
      </w:r>
      <w:r w:rsidRPr="00486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</w:t>
      </w:r>
      <w:proofErr w:type="gramEnd"/>
      <w:r w:rsidRPr="008D199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Предложить убрать атрибуты и подготовиться к другому виду деятельности.</w:t>
      </w:r>
    </w:p>
    <w:p w:rsidR="00486CE3" w:rsidRDefault="008D199F" w:rsidP="00486CE3">
      <w:pPr>
        <w:tabs>
          <w:tab w:val="left" w:pos="327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1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8D199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</w:t>
      </w:r>
      <w:r w:rsidRPr="008D19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Оценка игры</w:t>
      </w:r>
      <w:r w:rsidRPr="008D19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8D199F" w:rsidRPr="008D199F" w:rsidRDefault="008D199F" w:rsidP="00486CE3">
      <w:pPr>
        <w:tabs>
          <w:tab w:val="left" w:pos="3270"/>
        </w:tabs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Оценить взаимоотношения детей, дружно ли они играли, как справились с взятой на себя ролью.</w:t>
      </w:r>
    </w:p>
    <w:p w:rsidR="008D199F" w:rsidRPr="008D199F" w:rsidRDefault="008D199F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9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8D199F" w:rsidRPr="00486CE3" w:rsidRDefault="008D199F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99F" w:rsidRPr="00486CE3" w:rsidRDefault="008D199F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99F" w:rsidRPr="00486CE3" w:rsidRDefault="008D199F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99F" w:rsidRPr="00486CE3" w:rsidRDefault="008D199F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99F" w:rsidRPr="00486CE3" w:rsidRDefault="008D199F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99F" w:rsidRPr="00486CE3" w:rsidRDefault="008D199F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99F" w:rsidRPr="00486CE3" w:rsidRDefault="008D199F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99F" w:rsidRPr="00486CE3" w:rsidRDefault="008D199F" w:rsidP="00BE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99F" w:rsidRPr="00486CE3" w:rsidRDefault="008D199F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99F" w:rsidRPr="008D199F" w:rsidRDefault="008D199F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Перспективный план подготовки к игре «</w:t>
      </w:r>
      <w:r w:rsidR="00D6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</w:t>
      </w:r>
      <w:r w:rsidRPr="008D1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D199F" w:rsidRPr="008D199F" w:rsidRDefault="008D199F" w:rsidP="00D6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5"/>
        <w:gridCol w:w="1774"/>
        <w:gridCol w:w="2045"/>
        <w:gridCol w:w="2364"/>
        <w:gridCol w:w="1652"/>
      </w:tblGrid>
      <w:tr w:rsidR="00715DD6" w:rsidRPr="008D199F" w:rsidTr="00B8633A">
        <w:trPr>
          <w:trHeight w:val="540"/>
          <w:tblCellSpacing w:w="0" w:type="dxa"/>
        </w:trPr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D199F" w:rsidRPr="008D199F" w:rsidRDefault="008D199F" w:rsidP="00486CE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Сюжеты</w:t>
            </w:r>
          </w:p>
        </w:tc>
        <w:tc>
          <w:tcPr>
            <w:tcW w:w="17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99F" w:rsidRPr="008D199F" w:rsidRDefault="008D199F" w:rsidP="00486C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99F" w:rsidRPr="008D199F" w:rsidRDefault="008D199F" w:rsidP="00167617">
            <w:pPr>
              <w:spacing w:after="0" w:line="240" w:lineRule="auto"/>
              <w:ind w:firstLine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</w:t>
            </w:r>
          </w:p>
        </w:tc>
        <w:tc>
          <w:tcPr>
            <w:tcW w:w="23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99F" w:rsidRPr="008D199F" w:rsidRDefault="008D199F" w:rsidP="00167617">
            <w:p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действия</w:t>
            </w:r>
          </w:p>
        </w:tc>
        <w:tc>
          <w:tcPr>
            <w:tcW w:w="16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D199F" w:rsidRPr="008D199F" w:rsidRDefault="008D199F" w:rsidP="00167617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обороты</w:t>
            </w:r>
          </w:p>
        </w:tc>
      </w:tr>
      <w:tr w:rsidR="00715DD6" w:rsidRPr="008D199F" w:rsidTr="00B8633A">
        <w:trPr>
          <w:trHeight w:val="2668"/>
          <w:tblCellSpacing w:w="0" w:type="dxa"/>
        </w:trPr>
        <w:tc>
          <w:tcPr>
            <w:tcW w:w="1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D199F" w:rsidRPr="008D199F" w:rsidRDefault="008D199F" w:rsidP="00486CE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99F" w:rsidRPr="008D199F" w:rsidRDefault="008D199F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Шофер</w:t>
            </w:r>
          </w:p>
          <w:p w:rsidR="008D199F" w:rsidRPr="008D199F" w:rsidRDefault="008D199F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99F" w:rsidRPr="008D199F" w:rsidRDefault="008D199F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99F" w:rsidRPr="008D199F" w:rsidRDefault="00BE72FC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Кондуктор</w:t>
            </w:r>
          </w:p>
          <w:p w:rsidR="008D199F" w:rsidRPr="008D199F" w:rsidRDefault="008D199F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99F" w:rsidRPr="008D199F" w:rsidRDefault="008D199F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99F" w:rsidRPr="008D199F" w:rsidRDefault="008D199F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99F" w:rsidRPr="008D199F" w:rsidRDefault="008D199F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Пассажиры</w:t>
            </w:r>
          </w:p>
          <w:p w:rsidR="008D199F" w:rsidRPr="008D199F" w:rsidRDefault="008D199F" w:rsidP="00B8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99F" w:rsidRPr="00486CE3" w:rsidRDefault="00BE72FC" w:rsidP="00486CE3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Фуражка, руль, «автобус»; стулья,  скамейки.</w:t>
            </w:r>
          </w:p>
          <w:p w:rsidR="008D199F" w:rsidRDefault="00BE72FC" w:rsidP="00486CE3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Сумка, билеты.</w:t>
            </w:r>
          </w:p>
          <w:p w:rsidR="00BE72FC" w:rsidRDefault="00BE72FC" w:rsidP="00486CE3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2FC" w:rsidRDefault="00BE72FC" w:rsidP="00486CE3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2FC" w:rsidRDefault="00BE72FC" w:rsidP="00486CE3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Сумочки кошельки.</w:t>
            </w:r>
          </w:p>
          <w:p w:rsidR="00BE72FC" w:rsidRDefault="00BE72FC" w:rsidP="00486CE3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2FC" w:rsidRPr="008D199F" w:rsidRDefault="00BE72FC" w:rsidP="00486CE3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99F" w:rsidRDefault="008D199F" w:rsidP="00486CE3">
            <w:pPr>
              <w:spacing w:after="0" w:line="240" w:lineRule="auto"/>
              <w:ind w:firstLine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8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 пассажиров</w:t>
            </w:r>
            <w:r w:rsidRPr="004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автобусе.</w:t>
            </w:r>
          </w:p>
          <w:p w:rsidR="00BE72FC" w:rsidRDefault="00BE72FC" w:rsidP="00486CE3">
            <w:pPr>
              <w:spacing w:after="0" w:line="240" w:lineRule="auto"/>
              <w:ind w:firstLine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2FC" w:rsidRDefault="00BE72FC" w:rsidP="00486CE3">
            <w:pPr>
              <w:spacing w:after="0" w:line="240" w:lineRule="auto"/>
              <w:ind w:firstLine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Обилечивает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пассажиров.</w:t>
            </w:r>
          </w:p>
          <w:p w:rsidR="00BE72FC" w:rsidRDefault="00BE72FC" w:rsidP="00486CE3">
            <w:pPr>
              <w:spacing w:after="0" w:line="240" w:lineRule="auto"/>
              <w:ind w:firstLine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2FC" w:rsidRDefault="00BE72FC" w:rsidP="00486CE3">
            <w:pPr>
              <w:spacing w:after="0" w:line="240" w:lineRule="auto"/>
              <w:ind w:firstLine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Покупают билеты.</w:t>
            </w:r>
          </w:p>
          <w:p w:rsidR="00BE72FC" w:rsidRPr="008D199F" w:rsidRDefault="00BE72FC" w:rsidP="00486CE3">
            <w:pPr>
              <w:spacing w:after="0" w:line="240" w:lineRule="auto"/>
              <w:ind w:firstLine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Едут в театр.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D199F" w:rsidRPr="008D199F" w:rsidRDefault="008D199F" w:rsidP="0016761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Следующая остановка «</w:t>
            </w:r>
            <w:r w:rsidRPr="004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  <w:r w:rsidRPr="008D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Осторожно, двери закрываются.        Что случилось?</w:t>
            </w:r>
          </w:p>
        </w:tc>
      </w:tr>
      <w:tr w:rsidR="00715DD6" w:rsidRPr="00486CE3" w:rsidTr="00B8633A">
        <w:trPr>
          <w:trHeight w:val="6789"/>
          <w:tblCellSpacing w:w="0" w:type="dxa"/>
        </w:trPr>
        <w:tc>
          <w:tcPr>
            <w:tcW w:w="1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D199F" w:rsidRPr="00486CE3" w:rsidRDefault="008D199F" w:rsidP="00486CE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99F" w:rsidRPr="00486CE3" w:rsidRDefault="008D199F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Актеры</w:t>
            </w:r>
          </w:p>
          <w:p w:rsidR="008D199F" w:rsidRPr="00486CE3" w:rsidRDefault="008D199F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B58" w:rsidRPr="00486CE3" w:rsidRDefault="00635B58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B58" w:rsidRPr="00486CE3" w:rsidRDefault="00635B58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60C" w:rsidRPr="00486CE3" w:rsidRDefault="00D4760C" w:rsidP="00D47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99F" w:rsidRPr="00486CE3" w:rsidRDefault="008D199F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Буфетчица</w:t>
            </w:r>
          </w:p>
          <w:p w:rsidR="008D199F" w:rsidRPr="00486CE3" w:rsidRDefault="008D199F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B58" w:rsidRPr="00486CE3" w:rsidRDefault="00635B58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6" w:rsidRDefault="00CD4706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60C" w:rsidRDefault="00D4760C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DD6" w:rsidRDefault="00715DD6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33A" w:rsidRDefault="00B8633A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99F" w:rsidRPr="00486CE3" w:rsidRDefault="008D199F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Костюмер </w:t>
            </w:r>
          </w:p>
          <w:p w:rsidR="008D199F" w:rsidRPr="00486CE3" w:rsidRDefault="008D199F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B58" w:rsidRDefault="00635B58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DD6" w:rsidRDefault="00715DD6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33A" w:rsidRDefault="00B8633A" w:rsidP="00B8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99F" w:rsidRPr="00486CE3" w:rsidRDefault="008D199F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Гример</w:t>
            </w:r>
          </w:p>
          <w:p w:rsidR="008D199F" w:rsidRDefault="008D199F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DD6" w:rsidRDefault="00715DD6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DD6" w:rsidRPr="00486CE3" w:rsidRDefault="00715DD6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99F" w:rsidRPr="00486CE3" w:rsidRDefault="008D199F" w:rsidP="00BE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99F" w:rsidRPr="00486CE3" w:rsidRDefault="008D199F" w:rsidP="00486CE3">
            <w:pPr>
              <w:spacing w:after="0" w:line="240" w:lineRule="auto"/>
              <w:ind w:firstLine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706" w:rsidRDefault="008D199F" w:rsidP="00486CE3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сцене: домик, из</w:t>
            </w:r>
            <w:r w:rsidR="00CD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городь, стулья для деда и бабки</w:t>
            </w:r>
            <w:r w:rsidRPr="004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5B58" w:rsidRPr="00486CE3" w:rsidRDefault="00635B58" w:rsidP="00B86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B8633A" w:rsidRDefault="00B8633A" w:rsidP="00486CE3">
            <w:pPr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706" w:rsidRDefault="00635B58" w:rsidP="00486CE3">
            <w:pPr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буфете – угощения («мороженое», «печенье»).</w:t>
            </w:r>
          </w:p>
          <w:p w:rsidR="00D4760C" w:rsidRDefault="00D4760C" w:rsidP="00486CE3">
            <w:pPr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633A" w:rsidRDefault="00635B58" w:rsidP="00B8633A">
            <w:pPr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8633A" w:rsidRDefault="00B8633A" w:rsidP="00486CE3">
            <w:pPr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35B58" w:rsidRPr="00486CE3" w:rsidRDefault="00635B58" w:rsidP="00486CE3">
            <w:pPr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костюмерной – сценические костюмы, головные уборы.</w:t>
            </w:r>
          </w:p>
          <w:p w:rsidR="00B8633A" w:rsidRDefault="00B8633A" w:rsidP="00486CE3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B58" w:rsidRPr="00486CE3" w:rsidRDefault="008D199F" w:rsidP="00486CE3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гримерной - </w:t>
            </w:r>
            <w:r w:rsidR="00635B58" w:rsidRPr="00486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наборы игрушечной косметики. </w:t>
            </w:r>
            <w:proofErr w:type="gramEnd"/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99F" w:rsidRPr="00486CE3" w:rsidRDefault="00635B58" w:rsidP="00486CE3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Готовятся к выступлению.</w:t>
            </w:r>
          </w:p>
          <w:p w:rsidR="00635B58" w:rsidRPr="00486CE3" w:rsidRDefault="00635B58" w:rsidP="00486CE3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B58" w:rsidRPr="00486CE3" w:rsidRDefault="00635B58" w:rsidP="00B8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60C" w:rsidRPr="00486CE3" w:rsidRDefault="00D4760C" w:rsidP="00D47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B58" w:rsidRPr="00486CE3" w:rsidRDefault="00635B58" w:rsidP="00486CE3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Продает угощения.</w:t>
            </w:r>
          </w:p>
          <w:p w:rsidR="00635B58" w:rsidRPr="00486CE3" w:rsidRDefault="00635B58" w:rsidP="00486CE3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6" w:rsidRDefault="00CD4706" w:rsidP="00486CE3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6" w:rsidRDefault="00CD4706" w:rsidP="00486CE3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60C" w:rsidRDefault="00D4760C" w:rsidP="00486CE3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DD6" w:rsidRDefault="00715DD6" w:rsidP="00486CE3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33A" w:rsidRDefault="00B8633A" w:rsidP="00486CE3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B58" w:rsidRPr="00486CE3" w:rsidRDefault="00635B58" w:rsidP="00486CE3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подобрать костюмы актерам.</w:t>
            </w:r>
          </w:p>
          <w:p w:rsidR="00635B58" w:rsidRDefault="00635B58" w:rsidP="00486CE3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DD6" w:rsidRDefault="00715DD6" w:rsidP="00486CE3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6" w:rsidRPr="00486CE3" w:rsidRDefault="00CD4706" w:rsidP="00B8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B58" w:rsidRPr="00486CE3" w:rsidRDefault="00635B58" w:rsidP="00486CE3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Накладывает грим.</w:t>
            </w:r>
          </w:p>
          <w:p w:rsidR="00486CE3" w:rsidRDefault="00486CE3" w:rsidP="00486CE3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DD6" w:rsidRDefault="00715DD6" w:rsidP="00486CE3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DD6" w:rsidRDefault="00715DD6" w:rsidP="00486CE3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DD6" w:rsidRPr="00486CE3" w:rsidRDefault="00715DD6" w:rsidP="00B8633A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D199F" w:rsidRDefault="00D4760C" w:rsidP="00486C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тексту сказки.</w:t>
            </w:r>
          </w:p>
          <w:p w:rsidR="00D4760C" w:rsidRDefault="00D4760C" w:rsidP="00486C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60C" w:rsidRDefault="00D4760C" w:rsidP="00486C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60C" w:rsidRDefault="00D4760C" w:rsidP="00B8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760C" w:rsidRDefault="00D4760C" w:rsidP="00D47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Здравствуйте!</w:t>
            </w:r>
          </w:p>
          <w:p w:rsidR="00D4760C" w:rsidRDefault="00D4760C" w:rsidP="00D47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вам предложить? У нас очень вкусные пирожные.</w:t>
            </w:r>
          </w:p>
          <w:p w:rsidR="00715DD6" w:rsidRDefault="00715DD6" w:rsidP="00D47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E0" w:rsidRDefault="00740CE0" w:rsidP="00D47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роль вы играете?</w:t>
            </w:r>
          </w:p>
          <w:p w:rsidR="00715DD6" w:rsidRDefault="00715DD6" w:rsidP="00D47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у вас рост? Размер?</w:t>
            </w:r>
          </w:p>
          <w:p w:rsidR="00740CE0" w:rsidRDefault="00740CE0" w:rsidP="00D47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CE0" w:rsidRDefault="00740CE0" w:rsidP="00D47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мы нанесем грим</w:t>
            </w:r>
            <w:r w:rsidR="00715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Закройте глаза.</w:t>
            </w:r>
          </w:p>
          <w:p w:rsidR="00715DD6" w:rsidRDefault="00715DD6" w:rsidP="00D47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DD6" w:rsidRPr="00486CE3" w:rsidRDefault="00715DD6" w:rsidP="00715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199F" w:rsidRPr="008D199F" w:rsidRDefault="008D199F" w:rsidP="00486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CE3" w:rsidRPr="008D199F" w:rsidRDefault="00486CE3" w:rsidP="008D1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99F" w:rsidRPr="008D199F" w:rsidRDefault="008D199F" w:rsidP="008D1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99F" w:rsidRDefault="008D199F" w:rsidP="00BE72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CE3" w:rsidRDefault="00486CE3" w:rsidP="008D1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CE3" w:rsidRDefault="00486CE3" w:rsidP="008D1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CE3" w:rsidRDefault="00DA33C3" w:rsidP="008D1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486CE3" w:rsidRDefault="00486CE3" w:rsidP="008D1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E4C" w:rsidRDefault="001E2E4C" w:rsidP="008D1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E4C" w:rsidRDefault="001E2E4C" w:rsidP="008D1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E4C" w:rsidRDefault="001E2E4C" w:rsidP="008D1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E4C" w:rsidRDefault="001E2E4C" w:rsidP="008D1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E4C" w:rsidRDefault="001E2E4C" w:rsidP="008D1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E4C" w:rsidRDefault="001E2E4C" w:rsidP="008D1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E4C" w:rsidRDefault="001E2E4C" w:rsidP="00DA33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E4C" w:rsidRDefault="001E2E4C" w:rsidP="008D1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E4C" w:rsidRDefault="001E2E4C" w:rsidP="008D1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E4C" w:rsidRDefault="001E2E4C" w:rsidP="008D1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E4C" w:rsidRDefault="001E2E4C" w:rsidP="008D1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E4C" w:rsidRDefault="001E2E4C" w:rsidP="008D1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E4C" w:rsidRDefault="001E2E4C" w:rsidP="001E2E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CE3" w:rsidRDefault="00486CE3" w:rsidP="001E2E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CE3" w:rsidRDefault="00486CE3" w:rsidP="008D1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F04" w:rsidRDefault="00003F04" w:rsidP="008D1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CE3" w:rsidRDefault="00486CE3" w:rsidP="008D1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CE3" w:rsidRDefault="00486CE3" w:rsidP="004A3F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CE3" w:rsidRDefault="00486CE3" w:rsidP="008D1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CE3" w:rsidRDefault="00486CE3" w:rsidP="008D1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CE3" w:rsidRDefault="00486CE3" w:rsidP="008D1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CE3" w:rsidRDefault="00486CE3" w:rsidP="008D1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CE3" w:rsidRDefault="00486CE3" w:rsidP="008D1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A9B" w:rsidRPr="00817778" w:rsidRDefault="00464A9B" w:rsidP="0081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464A9B" w:rsidRPr="0081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03C77"/>
    <w:multiLevelType w:val="hybridMultilevel"/>
    <w:tmpl w:val="D924B65A"/>
    <w:lvl w:ilvl="0" w:tplc="FD288C6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EFCDE0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6857A0D"/>
    <w:multiLevelType w:val="hybridMultilevel"/>
    <w:tmpl w:val="1C180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943EF"/>
    <w:multiLevelType w:val="hybridMultilevel"/>
    <w:tmpl w:val="7B32A304"/>
    <w:lvl w:ilvl="0" w:tplc="EA22ABC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68803BB7"/>
    <w:multiLevelType w:val="hybridMultilevel"/>
    <w:tmpl w:val="8FE6D9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F0"/>
    <w:rsid w:val="00003F04"/>
    <w:rsid w:val="000C37D3"/>
    <w:rsid w:val="0016028F"/>
    <w:rsid w:val="00167617"/>
    <w:rsid w:val="00174AAB"/>
    <w:rsid w:val="001E2E4C"/>
    <w:rsid w:val="001F7AD2"/>
    <w:rsid w:val="00305133"/>
    <w:rsid w:val="003C64CF"/>
    <w:rsid w:val="0040436F"/>
    <w:rsid w:val="00464A9B"/>
    <w:rsid w:val="00486CE3"/>
    <w:rsid w:val="004A3FBB"/>
    <w:rsid w:val="005C2687"/>
    <w:rsid w:val="005D46F5"/>
    <w:rsid w:val="005F6260"/>
    <w:rsid w:val="00635B58"/>
    <w:rsid w:val="0068681E"/>
    <w:rsid w:val="006B63B0"/>
    <w:rsid w:val="006D7EE1"/>
    <w:rsid w:val="006E17F4"/>
    <w:rsid w:val="00715DD6"/>
    <w:rsid w:val="00740CE0"/>
    <w:rsid w:val="007879A5"/>
    <w:rsid w:val="007C74B7"/>
    <w:rsid w:val="008162D2"/>
    <w:rsid w:val="00817778"/>
    <w:rsid w:val="008D199F"/>
    <w:rsid w:val="00944CF0"/>
    <w:rsid w:val="00947AF1"/>
    <w:rsid w:val="00993BA6"/>
    <w:rsid w:val="009D1141"/>
    <w:rsid w:val="00A50758"/>
    <w:rsid w:val="00A66C14"/>
    <w:rsid w:val="00A85C27"/>
    <w:rsid w:val="00AA24D1"/>
    <w:rsid w:val="00B4029D"/>
    <w:rsid w:val="00B4139F"/>
    <w:rsid w:val="00B8633A"/>
    <w:rsid w:val="00BA1C09"/>
    <w:rsid w:val="00BB2DA2"/>
    <w:rsid w:val="00BE72FC"/>
    <w:rsid w:val="00C461B0"/>
    <w:rsid w:val="00C524CF"/>
    <w:rsid w:val="00C84A55"/>
    <w:rsid w:val="00CA4C5B"/>
    <w:rsid w:val="00CD4706"/>
    <w:rsid w:val="00D4760C"/>
    <w:rsid w:val="00D65DEA"/>
    <w:rsid w:val="00DA33C3"/>
    <w:rsid w:val="00DF0E3D"/>
    <w:rsid w:val="00E5504C"/>
    <w:rsid w:val="00E64C9D"/>
    <w:rsid w:val="00EA351B"/>
    <w:rsid w:val="00EA685E"/>
    <w:rsid w:val="00EB5449"/>
    <w:rsid w:val="00E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260"/>
    <w:pPr>
      <w:ind w:left="720"/>
      <w:contextualSpacing/>
    </w:pPr>
  </w:style>
  <w:style w:type="paragraph" w:styleId="a4">
    <w:name w:val="No Spacing"/>
    <w:uiPriority w:val="1"/>
    <w:qFormat/>
    <w:rsid w:val="005F626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B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260"/>
    <w:pPr>
      <w:ind w:left="720"/>
      <w:contextualSpacing/>
    </w:pPr>
  </w:style>
  <w:style w:type="paragraph" w:styleId="a4">
    <w:name w:val="No Spacing"/>
    <w:uiPriority w:val="1"/>
    <w:qFormat/>
    <w:rsid w:val="005F626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B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Ирина</cp:lastModifiedBy>
  <cp:revision>6</cp:revision>
  <cp:lastPrinted>2014-10-15T06:39:00Z</cp:lastPrinted>
  <dcterms:created xsi:type="dcterms:W3CDTF">2014-10-17T05:56:00Z</dcterms:created>
  <dcterms:modified xsi:type="dcterms:W3CDTF">2018-06-30T03:09:00Z</dcterms:modified>
</cp:coreProperties>
</file>